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39D9B">
      <w:pPr>
        <w:spacing w:line="360" w:lineRule="auto"/>
        <w:ind w:firstLine="422" w:firstLineChars="200"/>
        <w:jc w:val="center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表2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vertAlign w:val="baseline"/>
          <w:lang w:val="en-US" w:eastAsia="zh-CN"/>
        </w:rPr>
        <w:t>吞咽障碍患者动态评估查验项目</w:t>
      </w:r>
    </w:p>
    <w:tbl>
      <w:tblPr>
        <w:tblStyle w:val="9"/>
        <w:tblW w:w="113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6"/>
        <w:gridCol w:w="1824"/>
        <w:gridCol w:w="928"/>
        <w:gridCol w:w="1952"/>
        <w:gridCol w:w="880"/>
        <w:gridCol w:w="1704"/>
        <w:gridCol w:w="856"/>
      </w:tblGrid>
      <w:tr w14:paraId="5708CD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bottom w:val="single" w:color="auto" w:sz="4" w:space="0"/>
            </w:tcBorders>
            <w:noWrap w:val="0"/>
            <w:vAlign w:val="top"/>
          </w:tcPr>
          <w:p w14:paraId="35215B13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评估项目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noWrap w:val="0"/>
            <w:vAlign w:val="center"/>
          </w:tcPr>
          <w:p w14:paraId="6527AE7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入院第1天检查总人数/次数</w:t>
            </w:r>
          </w:p>
        </w:tc>
        <w:tc>
          <w:tcPr>
            <w:tcW w:w="928" w:type="dxa"/>
            <w:tcBorders>
              <w:bottom w:val="single" w:color="auto" w:sz="4" w:space="0"/>
            </w:tcBorders>
            <w:noWrap w:val="0"/>
            <w:vAlign w:val="center"/>
          </w:tcPr>
          <w:p w14:paraId="6E1238C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  估</w:t>
            </w:r>
          </w:p>
          <w:p w14:paraId="692BF20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完成率</w:t>
            </w:r>
          </w:p>
        </w:tc>
        <w:tc>
          <w:tcPr>
            <w:tcW w:w="1952" w:type="dxa"/>
            <w:tcBorders>
              <w:bottom w:val="single" w:color="auto" w:sz="4" w:space="0"/>
            </w:tcBorders>
            <w:noWrap w:val="0"/>
            <w:vAlign w:val="center"/>
          </w:tcPr>
          <w:p w14:paraId="3135F52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入院第2天检查</w:t>
            </w:r>
          </w:p>
          <w:p w14:paraId="7D53514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总人数/次数</w:t>
            </w:r>
          </w:p>
        </w:tc>
        <w:tc>
          <w:tcPr>
            <w:tcW w:w="880" w:type="dxa"/>
            <w:tcBorders>
              <w:bottom w:val="single" w:color="auto" w:sz="4" w:space="0"/>
            </w:tcBorders>
            <w:noWrap w:val="0"/>
            <w:vAlign w:val="center"/>
          </w:tcPr>
          <w:p w14:paraId="47DB8E9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 估</w:t>
            </w:r>
          </w:p>
          <w:p w14:paraId="2B7AB5E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完成率</w:t>
            </w:r>
          </w:p>
        </w:tc>
        <w:tc>
          <w:tcPr>
            <w:tcW w:w="1704" w:type="dxa"/>
            <w:tcBorders>
              <w:bottom w:val="single" w:color="auto" w:sz="4" w:space="0"/>
            </w:tcBorders>
            <w:noWrap w:val="0"/>
            <w:vAlign w:val="center"/>
          </w:tcPr>
          <w:p w14:paraId="7AC8AED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入院第3天检查总人数/次数</w:t>
            </w:r>
          </w:p>
        </w:tc>
        <w:tc>
          <w:tcPr>
            <w:tcW w:w="856" w:type="dxa"/>
            <w:tcBorders>
              <w:bottom w:val="single" w:color="auto" w:sz="4" w:space="0"/>
            </w:tcBorders>
            <w:noWrap w:val="0"/>
            <w:vAlign w:val="center"/>
          </w:tcPr>
          <w:p w14:paraId="53F42F3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  估</w:t>
            </w:r>
          </w:p>
          <w:p w14:paraId="42C84DFD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完成率</w:t>
            </w:r>
          </w:p>
        </w:tc>
      </w:tr>
      <w:tr w14:paraId="41B26D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4D13D425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应用洼田饮水进行吞咽功能评估</w:t>
            </w:r>
          </w:p>
        </w:tc>
        <w:tc>
          <w:tcPr>
            <w:tcW w:w="182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0D63F291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0F4AB9F4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5699474F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346E08CB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49A3836A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662793E9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D890D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noWrap w:val="0"/>
            <w:vAlign w:val="top"/>
          </w:tcPr>
          <w:p w14:paraId="3678DAF7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患者取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坐位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noWrap w:val="0"/>
            <w:vAlign w:val="top"/>
          </w:tcPr>
          <w:p w14:paraId="04280193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top"/>
          </w:tcPr>
          <w:p w14:paraId="674F3D7F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tcBorders>
              <w:tl2br w:val="nil"/>
              <w:tr2bl w:val="nil"/>
            </w:tcBorders>
            <w:noWrap w:val="0"/>
            <w:vAlign w:val="top"/>
          </w:tcPr>
          <w:p w14:paraId="0C150E7E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top"/>
          </w:tcPr>
          <w:p w14:paraId="365539CD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8102A81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tcBorders>
              <w:tl2br w:val="nil"/>
              <w:tr2bl w:val="nil"/>
            </w:tcBorders>
            <w:noWrap w:val="0"/>
            <w:vAlign w:val="top"/>
          </w:tcPr>
          <w:p w14:paraId="6AD16140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FB4A6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noWrap w:val="0"/>
            <w:vAlign w:val="top"/>
          </w:tcPr>
          <w:p w14:paraId="40637F8A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指导患者饮水30 m L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noWrap w:val="0"/>
            <w:vAlign w:val="top"/>
          </w:tcPr>
          <w:p w14:paraId="660B103D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top"/>
          </w:tcPr>
          <w:p w14:paraId="39BB1CD4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tcBorders>
              <w:tl2br w:val="nil"/>
              <w:tr2bl w:val="nil"/>
            </w:tcBorders>
            <w:noWrap w:val="0"/>
            <w:vAlign w:val="top"/>
          </w:tcPr>
          <w:p w14:paraId="02A909D1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top"/>
          </w:tcPr>
          <w:p w14:paraId="1EFB1832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76A330DB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tcBorders>
              <w:tl2br w:val="nil"/>
              <w:tr2bl w:val="nil"/>
            </w:tcBorders>
            <w:noWrap w:val="0"/>
            <w:vAlign w:val="top"/>
          </w:tcPr>
          <w:p w14:paraId="46F741EE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223D1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noWrap w:val="0"/>
            <w:vAlign w:val="top"/>
          </w:tcPr>
          <w:p w14:paraId="0A89B43F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观察饮水时间、几次饮完、有无呛咳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noWrap w:val="0"/>
            <w:vAlign w:val="top"/>
          </w:tcPr>
          <w:p w14:paraId="51697F05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top"/>
          </w:tcPr>
          <w:p w14:paraId="0BD9F508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tcBorders>
              <w:tl2br w:val="nil"/>
              <w:tr2bl w:val="nil"/>
            </w:tcBorders>
            <w:noWrap w:val="0"/>
            <w:vAlign w:val="top"/>
          </w:tcPr>
          <w:p w14:paraId="4964F7AE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top"/>
          </w:tcPr>
          <w:p w14:paraId="73AAA16C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0A7FB181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tcBorders>
              <w:tl2br w:val="nil"/>
              <w:tr2bl w:val="nil"/>
            </w:tcBorders>
            <w:noWrap w:val="0"/>
            <w:vAlign w:val="top"/>
          </w:tcPr>
          <w:p w14:paraId="6A69C16F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3F731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noWrap w:val="0"/>
            <w:vAlign w:val="top"/>
          </w:tcPr>
          <w:p w14:paraId="3EA6F90C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准确评价吞咽功能分级：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noWrap w:val="0"/>
            <w:vAlign w:val="top"/>
          </w:tcPr>
          <w:p w14:paraId="1884C55B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top"/>
          </w:tcPr>
          <w:p w14:paraId="136A9C98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tcBorders>
              <w:tl2br w:val="nil"/>
              <w:tr2bl w:val="nil"/>
            </w:tcBorders>
            <w:noWrap w:val="0"/>
            <w:vAlign w:val="top"/>
          </w:tcPr>
          <w:p w14:paraId="21311F70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top"/>
          </w:tcPr>
          <w:p w14:paraId="1D32DB08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237B46C7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tcBorders>
              <w:tl2br w:val="nil"/>
              <w:tr2bl w:val="nil"/>
            </w:tcBorders>
            <w:noWrap w:val="0"/>
            <w:vAlign w:val="top"/>
          </w:tcPr>
          <w:p w14:paraId="1E0BEB52">
            <w:pPr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EC51A64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="Times New Roman" w:hAnsi="Times New Roman" w:cs="Times New Roman"/>
          <w:b w:val="0"/>
          <w:bCs/>
          <w:color w:val="000000"/>
          <w:sz w:val="21"/>
          <w:szCs w:val="21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541746"/>
    <w:rsid w:val="008B6278"/>
    <w:rsid w:val="00D92A03"/>
    <w:rsid w:val="01031AD5"/>
    <w:rsid w:val="012A6D95"/>
    <w:rsid w:val="01873487"/>
    <w:rsid w:val="01B16D93"/>
    <w:rsid w:val="01BA5CAB"/>
    <w:rsid w:val="023353DD"/>
    <w:rsid w:val="02337177"/>
    <w:rsid w:val="026A0BFF"/>
    <w:rsid w:val="0271452A"/>
    <w:rsid w:val="02856687"/>
    <w:rsid w:val="02A22456"/>
    <w:rsid w:val="02B102BA"/>
    <w:rsid w:val="02F30A46"/>
    <w:rsid w:val="032006A8"/>
    <w:rsid w:val="0333617E"/>
    <w:rsid w:val="03407B80"/>
    <w:rsid w:val="035B726C"/>
    <w:rsid w:val="037D141D"/>
    <w:rsid w:val="03B96A32"/>
    <w:rsid w:val="03C41A62"/>
    <w:rsid w:val="04175F99"/>
    <w:rsid w:val="04306452"/>
    <w:rsid w:val="045E3B82"/>
    <w:rsid w:val="04680798"/>
    <w:rsid w:val="047E628F"/>
    <w:rsid w:val="050132CC"/>
    <w:rsid w:val="05045281"/>
    <w:rsid w:val="051D6943"/>
    <w:rsid w:val="05440085"/>
    <w:rsid w:val="0569104E"/>
    <w:rsid w:val="05A20E1D"/>
    <w:rsid w:val="05F472CF"/>
    <w:rsid w:val="05F930A0"/>
    <w:rsid w:val="061A5470"/>
    <w:rsid w:val="061F1945"/>
    <w:rsid w:val="062101EC"/>
    <w:rsid w:val="06253E14"/>
    <w:rsid w:val="064E413E"/>
    <w:rsid w:val="06636875"/>
    <w:rsid w:val="066A5682"/>
    <w:rsid w:val="066D1764"/>
    <w:rsid w:val="06E859CD"/>
    <w:rsid w:val="06EE08EB"/>
    <w:rsid w:val="0716639C"/>
    <w:rsid w:val="07240073"/>
    <w:rsid w:val="07400457"/>
    <w:rsid w:val="075E75DE"/>
    <w:rsid w:val="07930DA8"/>
    <w:rsid w:val="079438EF"/>
    <w:rsid w:val="079F2619"/>
    <w:rsid w:val="07A22AF8"/>
    <w:rsid w:val="07AA3FDB"/>
    <w:rsid w:val="07AF5132"/>
    <w:rsid w:val="085D4F5E"/>
    <w:rsid w:val="08905E53"/>
    <w:rsid w:val="08D23BF2"/>
    <w:rsid w:val="09263E6C"/>
    <w:rsid w:val="092C4951"/>
    <w:rsid w:val="09415B7B"/>
    <w:rsid w:val="09514920"/>
    <w:rsid w:val="09B3541C"/>
    <w:rsid w:val="09E03851"/>
    <w:rsid w:val="0A537E19"/>
    <w:rsid w:val="0A5F0D8F"/>
    <w:rsid w:val="0A9C0E2A"/>
    <w:rsid w:val="0AED1C4C"/>
    <w:rsid w:val="0AF044CE"/>
    <w:rsid w:val="0B211DC2"/>
    <w:rsid w:val="0B51644D"/>
    <w:rsid w:val="0B5E7093"/>
    <w:rsid w:val="0B743998"/>
    <w:rsid w:val="0B7B51A5"/>
    <w:rsid w:val="0B83471F"/>
    <w:rsid w:val="0BB57254"/>
    <w:rsid w:val="0BDB03B1"/>
    <w:rsid w:val="0BEB0A43"/>
    <w:rsid w:val="0C10208C"/>
    <w:rsid w:val="0C2030D9"/>
    <w:rsid w:val="0C225048"/>
    <w:rsid w:val="0C4C20FB"/>
    <w:rsid w:val="0C7A14FD"/>
    <w:rsid w:val="0CB35CEB"/>
    <w:rsid w:val="0CB63A18"/>
    <w:rsid w:val="0CC6530F"/>
    <w:rsid w:val="0CDA6073"/>
    <w:rsid w:val="0D533414"/>
    <w:rsid w:val="0E312AA2"/>
    <w:rsid w:val="0E725389"/>
    <w:rsid w:val="0E783251"/>
    <w:rsid w:val="0E8C727A"/>
    <w:rsid w:val="0EB43FBD"/>
    <w:rsid w:val="0EBB6939"/>
    <w:rsid w:val="0EC8576D"/>
    <w:rsid w:val="0ED40766"/>
    <w:rsid w:val="0F5B21B0"/>
    <w:rsid w:val="0F62765F"/>
    <w:rsid w:val="0F836840"/>
    <w:rsid w:val="0FE07D91"/>
    <w:rsid w:val="0FF0343C"/>
    <w:rsid w:val="100D461E"/>
    <w:rsid w:val="101E3170"/>
    <w:rsid w:val="106A6FF4"/>
    <w:rsid w:val="10735A6C"/>
    <w:rsid w:val="10745017"/>
    <w:rsid w:val="10A1010A"/>
    <w:rsid w:val="11157E1A"/>
    <w:rsid w:val="119030E7"/>
    <w:rsid w:val="11A22B28"/>
    <w:rsid w:val="11DC5C13"/>
    <w:rsid w:val="11E8250B"/>
    <w:rsid w:val="122E5DFF"/>
    <w:rsid w:val="12306712"/>
    <w:rsid w:val="123E19DA"/>
    <w:rsid w:val="1298664F"/>
    <w:rsid w:val="12AF2F38"/>
    <w:rsid w:val="12FD0E30"/>
    <w:rsid w:val="13B613FA"/>
    <w:rsid w:val="140E62A9"/>
    <w:rsid w:val="14325A74"/>
    <w:rsid w:val="14472BDB"/>
    <w:rsid w:val="14496FFD"/>
    <w:rsid w:val="147B640A"/>
    <w:rsid w:val="14D7136C"/>
    <w:rsid w:val="14E466C2"/>
    <w:rsid w:val="14F50EBD"/>
    <w:rsid w:val="151D45CA"/>
    <w:rsid w:val="15210230"/>
    <w:rsid w:val="15605BAE"/>
    <w:rsid w:val="15AA4C17"/>
    <w:rsid w:val="163C186C"/>
    <w:rsid w:val="16496D19"/>
    <w:rsid w:val="165E36FA"/>
    <w:rsid w:val="16DF1EAB"/>
    <w:rsid w:val="16EB574F"/>
    <w:rsid w:val="170B432A"/>
    <w:rsid w:val="17AE3372"/>
    <w:rsid w:val="17D43196"/>
    <w:rsid w:val="180C2259"/>
    <w:rsid w:val="180D70A5"/>
    <w:rsid w:val="18934336"/>
    <w:rsid w:val="18A46807"/>
    <w:rsid w:val="18C05A55"/>
    <w:rsid w:val="18C42712"/>
    <w:rsid w:val="18CC57BC"/>
    <w:rsid w:val="18DA7110"/>
    <w:rsid w:val="19541876"/>
    <w:rsid w:val="19632D78"/>
    <w:rsid w:val="196C64D2"/>
    <w:rsid w:val="1971641F"/>
    <w:rsid w:val="19D7449A"/>
    <w:rsid w:val="19E5593D"/>
    <w:rsid w:val="1A12306B"/>
    <w:rsid w:val="1A637A6D"/>
    <w:rsid w:val="1A8F6C9D"/>
    <w:rsid w:val="1A99048F"/>
    <w:rsid w:val="1AB747F5"/>
    <w:rsid w:val="1AB94C7D"/>
    <w:rsid w:val="1AF44E8D"/>
    <w:rsid w:val="1AFA4726"/>
    <w:rsid w:val="1B114188"/>
    <w:rsid w:val="1BAC1303"/>
    <w:rsid w:val="1BFC3113"/>
    <w:rsid w:val="1C05340E"/>
    <w:rsid w:val="1C524BC2"/>
    <w:rsid w:val="1C5576EA"/>
    <w:rsid w:val="1C683200"/>
    <w:rsid w:val="1C734967"/>
    <w:rsid w:val="1CDF0421"/>
    <w:rsid w:val="1D090004"/>
    <w:rsid w:val="1D0C2ED5"/>
    <w:rsid w:val="1D3A7D6E"/>
    <w:rsid w:val="1D5078BA"/>
    <w:rsid w:val="1D6779BD"/>
    <w:rsid w:val="1D7039A0"/>
    <w:rsid w:val="1DAF5CEB"/>
    <w:rsid w:val="1DBD7C94"/>
    <w:rsid w:val="1DD10A87"/>
    <w:rsid w:val="1E0E1713"/>
    <w:rsid w:val="1E45265E"/>
    <w:rsid w:val="1E5072C3"/>
    <w:rsid w:val="1E5D40E4"/>
    <w:rsid w:val="1EB855B6"/>
    <w:rsid w:val="1EEC0331"/>
    <w:rsid w:val="1EF434C0"/>
    <w:rsid w:val="1EFC520A"/>
    <w:rsid w:val="1F1C550B"/>
    <w:rsid w:val="1F356A1F"/>
    <w:rsid w:val="1F3939FF"/>
    <w:rsid w:val="1F553021"/>
    <w:rsid w:val="1FCC5036"/>
    <w:rsid w:val="202722D1"/>
    <w:rsid w:val="203D3ED7"/>
    <w:rsid w:val="20500D81"/>
    <w:rsid w:val="20513C3C"/>
    <w:rsid w:val="205B0327"/>
    <w:rsid w:val="20727DA0"/>
    <w:rsid w:val="207737F6"/>
    <w:rsid w:val="209B71D0"/>
    <w:rsid w:val="20EA507F"/>
    <w:rsid w:val="21123166"/>
    <w:rsid w:val="211E3CCE"/>
    <w:rsid w:val="2157691F"/>
    <w:rsid w:val="216822D5"/>
    <w:rsid w:val="21B47552"/>
    <w:rsid w:val="22073D99"/>
    <w:rsid w:val="223141A3"/>
    <w:rsid w:val="226E055C"/>
    <w:rsid w:val="228A25FE"/>
    <w:rsid w:val="228C7AFF"/>
    <w:rsid w:val="22AA5C6D"/>
    <w:rsid w:val="2317073E"/>
    <w:rsid w:val="231C63C5"/>
    <w:rsid w:val="233413F3"/>
    <w:rsid w:val="234C07DB"/>
    <w:rsid w:val="237B0310"/>
    <w:rsid w:val="23A578AA"/>
    <w:rsid w:val="245913C7"/>
    <w:rsid w:val="245E4287"/>
    <w:rsid w:val="246D204D"/>
    <w:rsid w:val="248A07B1"/>
    <w:rsid w:val="24C50B6B"/>
    <w:rsid w:val="25361947"/>
    <w:rsid w:val="25600FE1"/>
    <w:rsid w:val="25744932"/>
    <w:rsid w:val="259E628D"/>
    <w:rsid w:val="25B27F16"/>
    <w:rsid w:val="25FF686A"/>
    <w:rsid w:val="26285F7B"/>
    <w:rsid w:val="262C6BF6"/>
    <w:rsid w:val="268C7199"/>
    <w:rsid w:val="26D87B96"/>
    <w:rsid w:val="26F83C4C"/>
    <w:rsid w:val="274441D4"/>
    <w:rsid w:val="27605256"/>
    <w:rsid w:val="278707A8"/>
    <w:rsid w:val="27E625A1"/>
    <w:rsid w:val="282307C2"/>
    <w:rsid w:val="282F14B1"/>
    <w:rsid w:val="28312518"/>
    <w:rsid w:val="289F50F2"/>
    <w:rsid w:val="28DB6DF3"/>
    <w:rsid w:val="28EC6C78"/>
    <w:rsid w:val="290C719C"/>
    <w:rsid w:val="29263B96"/>
    <w:rsid w:val="294717A4"/>
    <w:rsid w:val="296061E1"/>
    <w:rsid w:val="29897ACB"/>
    <w:rsid w:val="29A8173B"/>
    <w:rsid w:val="29AC59BA"/>
    <w:rsid w:val="29CA3823"/>
    <w:rsid w:val="29EB7C9A"/>
    <w:rsid w:val="2A046F8A"/>
    <w:rsid w:val="2A180091"/>
    <w:rsid w:val="2AA91173"/>
    <w:rsid w:val="2AF75E1A"/>
    <w:rsid w:val="2B0D7BB0"/>
    <w:rsid w:val="2B3870AA"/>
    <w:rsid w:val="2B3E65B0"/>
    <w:rsid w:val="2B6552E0"/>
    <w:rsid w:val="2BF53E77"/>
    <w:rsid w:val="2C016AE4"/>
    <w:rsid w:val="2C293E47"/>
    <w:rsid w:val="2C3A6E27"/>
    <w:rsid w:val="2C937259"/>
    <w:rsid w:val="2C994A0D"/>
    <w:rsid w:val="2CAD5559"/>
    <w:rsid w:val="2CD3630D"/>
    <w:rsid w:val="2CE81C8E"/>
    <w:rsid w:val="2D511F02"/>
    <w:rsid w:val="2D524A06"/>
    <w:rsid w:val="2DDF4436"/>
    <w:rsid w:val="2E157BC5"/>
    <w:rsid w:val="2E4A76D6"/>
    <w:rsid w:val="2EDF0951"/>
    <w:rsid w:val="2F0F0B54"/>
    <w:rsid w:val="2F77427D"/>
    <w:rsid w:val="2F7B00E1"/>
    <w:rsid w:val="2F7D12CA"/>
    <w:rsid w:val="2FD27209"/>
    <w:rsid w:val="2FEB45F7"/>
    <w:rsid w:val="2FEE4D70"/>
    <w:rsid w:val="304553FD"/>
    <w:rsid w:val="3078693E"/>
    <w:rsid w:val="30BC02A7"/>
    <w:rsid w:val="31432047"/>
    <w:rsid w:val="31E01FD4"/>
    <w:rsid w:val="322E77F2"/>
    <w:rsid w:val="3243362D"/>
    <w:rsid w:val="32AC67A5"/>
    <w:rsid w:val="32B129CA"/>
    <w:rsid w:val="32F06CA7"/>
    <w:rsid w:val="33271906"/>
    <w:rsid w:val="33492A29"/>
    <w:rsid w:val="336D65E0"/>
    <w:rsid w:val="339263A6"/>
    <w:rsid w:val="33AA6C06"/>
    <w:rsid w:val="3441441A"/>
    <w:rsid w:val="344C0FA9"/>
    <w:rsid w:val="348757AB"/>
    <w:rsid w:val="349537AC"/>
    <w:rsid w:val="34CB1656"/>
    <w:rsid w:val="34F50AD4"/>
    <w:rsid w:val="353C06AF"/>
    <w:rsid w:val="355A785D"/>
    <w:rsid w:val="357763D4"/>
    <w:rsid w:val="35884D25"/>
    <w:rsid w:val="35887CE2"/>
    <w:rsid w:val="35A119A9"/>
    <w:rsid w:val="35DD2286"/>
    <w:rsid w:val="35E10C98"/>
    <w:rsid w:val="35E37AC9"/>
    <w:rsid w:val="35E960A1"/>
    <w:rsid w:val="35FB412A"/>
    <w:rsid w:val="366B547F"/>
    <w:rsid w:val="367B6596"/>
    <w:rsid w:val="36AF4937"/>
    <w:rsid w:val="36F42402"/>
    <w:rsid w:val="371901B5"/>
    <w:rsid w:val="374429C2"/>
    <w:rsid w:val="37762D7D"/>
    <w:rsid w:val="379A75E0"/>
    <w:rsid w:val="37AC6186"/>
    <w:rsid w:val="37BA59BD"/>
    <w:rsid w:val="37BE510D"/>
    <w:rsid w:val="37C812A7"/>
    <w:rsid w:val="38657F1D"/>
    <w:rsid w:val="38A57C2F"/>
    <w:rsid w:val="38C20CB1"/>
    <w:rsid w:val="391F2275"/>
    <w:rsid w:val="392D6ECD"/>
    <w:rsid w:val="39360C3D"/>
    <w:rsid w:val="39705CEF"/>
    <w:rsid w:val="3975355A"/>
    <w:rsid w:val="397C4C7F"/>
    <w:rsid w:val="3A01431F"/>
    <w:rsid w:val="3A0379ED"/>
    <w:rsid w:val="3A314A83"/>
    <w:rsid w:val="3A3F623D"/>
    <w:rsid w:val="3AE91D0E"/>
    <w:rsid w:val="3B5442B4"/>
    <w:rsid w:val="3B5D4323"/>
    <w:rsid w:val="3B676D30"/>
    <w:rsid w:val="3B6C50BE"/>
    <w:rsid w:val="3B7A2F99"/>
    <w:rsid w:val="3BA60F06"/>
    <w:rsid w:val="3BBA3D6D"/>
    <w:rsid w:val="3C0A2B23"/>
    <w:rsid w:val="3C5E640E"/>
    <w:rsid w:val="3CB50C89"/>
    <w:rsid w:val="3CE739AC"/>
    <w:rsid w:val="3D0B2E9D"/>
    <w:rsid w:val="3D5D1F80"/>
    <w:rsid w:val="3DBE1D9C"/>
    <w:rsid w:val="3E363232"/>
    <w:rsid w:val="3E4F4F20"/>
    <w:rsid w:val="3E7E772B"/>
    <w:rsid w:val="3E821844"/>
    <w:rsid w:val="3EA752FE"/>
    <w:rsid w:val="3EAB6E5D"/>
    <w:rsid w:val="3EC21770"/>
    <w:rsid w:val="3EDC6A5F"/>
    <w:rsid w:val="3EE667DD"/>
    <w:rsid w:val="3EE92CA6"/>
    <w:rsid w:val="3F03675D"/>
    <w:rsid w:val="3F386F02"/>
    <w:rsid w:val="3F4A65C4"/>
    <w:rsid w:val="3F595D62"/>
    <w:rsid w:val="404A5358"/>
    <w:rsid w:val="409E15E7"/>
    <w:rsid w:val="40E1119C"/>
    <w:rsid w:val="410131D1"/>
    <w:rsid w:val="41016EDD"/>
    <w:rsid w:val="4135116C"/>
    <w:rsid w:val="41635215"/>
    <w:rsid w:val="417C1C4A"/>
    <w:rsid w:val="41A01FC6"/>
    <w:rsid w:val="41CE4B95"/>
    <w:rsid w:val="421C544E"/>
    <w:rsid w:val="42B51AA1"/>
    <w:rsid w:val="42F52D35"/>
    <w:rsid w:val="42FF4162"/>
    <w:rsid w:val="430E13D8"/>
    <w:rsid w:val="43B56319"/>
    <w:rsid w:val="43E55B1D"/>
    <w:rsid w:val="43E90D09"/>
    <w:rsid w:val="43EA7657"/>
    <w:rsid w:val="44774E06"/>
    <w:rsid w:val="44851776"/>
    <w:rsid w:val="44932B1D"/>
    <w:rsid w:val="44F90794"/>
    <w:rsid w:val="45171078"/>
    <w:rsid w:val="45250E1E"/>
    <w:rsid w:val="459A7616"/>
    <w:rsid w:val="461C25BA"/>
    <w:rsid w:val="467757AF"/>
    <w:rsid w:val="46A04450"/>
    <w:rsid w:val="46A802C0"/>
    <w:rsid w:val="46C517A8"/>
    <w:rsid w:val="47331E95"/>
    <w:rsid w:val="47370B98"/>
    <w:rsid w:val="47420F1C"/>
    <w:rsid w:val="48092BDC"/>
    <w:rsid w:val="48624952"/>
    <w:rsid w:val="488727A0"/>
    <w:rsid w:val="48B50E8F"/>
    <w:rsid w:val="48DA6949"/>
    <w:rsid w:val="49023A88"/>
    <w:rsid w:val="490909E0"/>
    <w:rsid w:val="49575773"/>
    <w:rsid w:val="495F4A66"/>
    <w:rsid w:val="497E2D40"/>
    <w:rsid w:val="498521CD"/>
    <w:rsid w:val="49DE1340"/>
    <w:rsid w:val="4A46293C"/>
    <w:rsid w:val="4ABB5186"/>
    <w:rsid w:val="4AC6480B"/>
    <w:rsid w:val="4AE81A0C"/>
    <w:rsid w:val="4AEB3BAE"/>
    <w:rsid w:val="4AFB0E0D"/>
    <w:rsid w:val="4B0D329F"/>
    <w:rsid w:val="4B3B09BD"/>
    <w:rsid w:val="4B47300F"/>
    <w:rsid w:val="4B5279B9"/>
    <w:rsid w:val="4B884732"/>
    <w:rsid w:val="4B8A748F"/>
    <w:rsid w:val="4BBE296A"/>
    <w:rsid w:val="4BCC793A"/>
    <w:rsid w:val="4C030BEB"/>
    <w:rsid w:val="4C056C9D"/>
    <w:rsid w:val="4C340BEC"/>
    <w:rsid w:val="4C3A6EDD"/>
    <w:rsid w:val="4C781CC3"/>
    <w:rsid w:val="4C9C0206"/>
    <w:rsid w:val="4D2F451C"/>
    <w:rsid w:val="4D662A3C"/>
    <w:rsid w:val="4D6E0204"/>
    <w:rsid w:val="4D8049E7"/>
    <w:rsid w:val="4D9038AC"/>
    <w:rsid w:val="4DFA12DB"/>
    <w:rsid w:val="4DFE7766"/>
    <w:rsid w:val="4E067708"/>
    <w:rsid w:val="4E2D557B"/>
    <w:rsid w:val="4E53038C"/>
    <w:rsid w:val="4E59004C"/>
    <w:rsid w:val="4E67545C"/>
    <w:rsid w:val="4EB91DFA"/>
    <w:rsid w:val="4EC92B5C"/>
    <w:rsid w:val="4ED7085C"/>
    <w:rsid w:val="4EE32674"/>
    <w:rsid w:val="4EFA646A"/>
    <w:rsid w:val="4EFE7BA7"/>
    <w:rsid w:val="4F022968"/>
    <w:rsid w:val="4F2B74BD"/>
    <w:rsid w:val="4F5F593C"/>
    <w:rsid w:val="4F8C022B"/>
    <w:rsid w:val="502C1674"/>
    <w:rsid w:val="50532ECF"/>
    <w:rsid w:val="507A3A11"/>
    <w:rsid w:val="50D730F6"/>
    <w:rsid w:val="50E93BBB"/>
    <w:rsid w:val="510B5B97"/>
    <w:rsid w:val="511A17B9"/>
    <w:rsid w:val="514E559A"/>
    <w:rsid w:val="51714D65"/>
    <w:rsid w:val="518E3F1D"/>
    <w:rsid w:val="51EA02EA"/>
    <w:rsid w:val="52045E14"/>
    <w:rsid w:val="52512B9C"/>
    <w:rsid w:val="529E4B8F"/>
    <w:rsid w:val="52C53170"/>
    <w:rsid w:val="5326415B"/>
    <w:rsid w:val="53305661"/>
    <w:rsid w:val="5333214A"/>
    <w:rsid w:val="535337CF"/>
    <w:rsid w:val="53C65B02"/>
    <w:rsid w:val="53CB4755"/>
    <w:rsid w:val="53D86BA1"/>
    <w:rsid w:val="53FA65B7"/>
    <w:rsid w:val="53FB79AB"/>
    <w:rsid w:val="541D625F"/>
    <w:rsid w:val="54533E90"/>
    <w:rsid w:val="54691D9A"/>
    <w:rsid w:val="546941BC"/>
    <w:rsid w:val="547508C5"/>
    <w:rsid w:val="547546E6"/>
    <w:rsid w:val="54CE0348"/>
    <w:rsid w:val="54F729EC"/>
    <w:rsid w:val="54FB427D"/>
    <w:rsid w:val="55691A56"/>
    <w:rsid w:val="55771A0A"/>
    <w:rsid w:val="55A33DC6"/>
    <w:rsid w:val="55B47EE0"/>
    <w:rsid w:val="55BA19AE"/>
    <w:rsid w:val="55CC61D6"/>
    <w:rsid w:val="55CE5FDC"/>
    <w:rsid w:val="560B3CC4"/>
    <w:rsid w:val="56295B40"/>
    <w:rsid w:val="56416F7E"/>
    <w:rsid w:val="569D7983"/>
    <w:rsid w:val="56CB3749"/>
    <w:rsid w:val="57466223"/>
    <w:rsid w:val="57470799"/>
    <w:rsid w:val="575943E3"/>
    <w:rsid w:val="578F18FA"/>
    <w:rsid w:val="57A80BF4"/>
    <w:rsid w:val="57B15DF1"/>
    <w:rsid w:val="57D15E6C"/>
    <w:rsid w:val="57DE02B6"/>
    <w:rsid w:val="57F72DAB"/>
    <w:rsid w:val="57FE3FD8"/>
    <w:rsid w:val="586C5117"/>
    <w:rsid w:val="58BC6E1C"/>
    <w:rsid w:val="58F819AD"/>
    <w:rsid w:val="58F8438D"/>
    <w:rsid w:val="595157B2"/>
    <w:rsid w:val="5975180B"/>
    <w:rsid w:val="59B51E84"/>
    <w:rsid w:val="59CA0DB8"/>
    <w:rsid w:val="59DE2D99"/>
    <w:rsid w:val="5A174DBE"/>
    <w:rsid w:val="5A272E2C"/>
    <w:rsid w:val="5A4224C8"/>
    <w:rsid w:val="5A455900"/>
    <w:rsid w:val="5A570557"/>
    <w:rsid w:val="5A6B4E5B"/>
    <w:rsid w:val="5AC32B55"/>
    <w:rsid w:val="5ACB6357"/>
    <w:rsid w:val="5B476912"/>
    <w:rsid w:val="5B4D15F6"/>
    <w:rsid w:val="5B5B10B0"/>
    <w:rsid w:val="5BAA5C98"/>
    <w:rsid w:val="5BFF6D30"/>
    <w:rsid w:val="5C0A76D2"/>
    <w:rsid w:val="5C2B1F3E"/>
    <w:rsid w:val="5C411F2E"/>
    <w:rsid w:val="5C427093"/>
    <w:rsid w:val="5C682F84"/>
    <w:rsid w:val="5CA464FC"/>
    <w:rsid w:val="5CCC6DBB"/>
    <w:rsid w:val="5CD72599"/>
    <w:rsid w:val="5CF63A2E"/>
    <w:rsid w:val="5D192752"/>
    <w:rsid w:val="5D832847"/>
    <w:rsid w:val="5D8F05E4"/>
    <w:rsid w:val="5DD637F0"/>
    <w:rsid w:val="5DF22231"/>
    <w:rsid w:val="5E7642A5"/>
    <w:rsid w:val="5E9675FE"/>
    <w:rsid w:val="5E9E3BE7"/>
    <w:rsid w:val="5EB928AB"/>
    <w:rsid w:val="5F6B05E2"/>
    <w:rsid w:val="603E0E4D"/>
    <w:rsid w:val="607033A8"/>
    <w:rsid w:val="607118D3"/>
    <w:rsid w:val="60944D82"/>
    <w:rsid w:val="60FD1AD9"/>
    <w:rsid w:val="61202F86"/>
    <w:rsid w:val="61236765"/>
    <w:rsid w:val="61526AD2"/>
    <w:rsid w:val="6171180B"/>
    <w:rsid w:val="61BA2EF9"/>
    <w:rsid w:val="620D6D35"/>
    <w:rsid w:val="620E79C9"/>
    <w:rsid w:val="62143977"/>
    <w:rsid w:val="621E2D9B"/>
    <w:rsid w:val="622A1215"/>
    <w:rsid w:val="62A81EC9"/>
    <w:rsid w:val="63097D77"/>
    <w:rsid w:val="63373BD9"/>
    <w:rsid w:val="633B5B43"/>
    <w:rsid w:val="63A252D2"/>
    <w:rsid w:val="63DA16C8"/>
    <w:rsid w:val="64283D3A"/>
    <w:rsid w:val="64A75661"/>
    <w:rsid w:val="64BF0738"/>
    <w:rsid w:val="652A0FAB"/>
    <w:rsid w:val="65494025"/>
    <w:rsid w:val="65DC5156"/>
    <w:rsid w:val="65E34923"/>
    <w:rsid w:val="660A6165"/>
    <w:rsid w:val="6626256C"/>
    <w:rsid w:val="66382533"/>
    <w:rsid w:val="66392846"/>
    <w:rsid w:val="663D6D52"/>
    <w:rsid w:val="66437367"/>
    <w:rsid w:val="664B44AB"/>
    <w:rsid w:val="668D3A1E"/>
    <w:rsid w:val="669F7BFE"/>
    <w:rsid w:val="6707738D"/>
    <w:rsid w:val="67365A43"/>
    <w:rsid w:val="67A75B90"/>
    <w:rsid w:val="683E2FD5"/>
    <w:rsid w:val="68F374BE"/>
    <w:rsid w:val="68F95940"/>
    <w:rsid w:val="69196935"/>
    <w:rsid w:val="69632F79"/>
    <w:rsid w:val="69BD5CBA"/>
    <w:rsid w:val="69F27207"/>
    <w:rsid w:val="6A004F31"/>
    <w:rsid w:val="6AC16D90"/>
    <w:rsid w:val="6B113529"/>
    <w:rsid w:val="6B4B49F8"/>
    <w:rsid w:val="6B62204C"/>
    <w:rsid w:val="6BD30395"/>
    <w:rsid w:val="6BDF4364"/>
    <w:rsid w:val="6C161D60"/>
    <w:rsid w:val="6C306C23"/>
    <w:rsid w:val="6C517888"/>
    <w:rsid w:val="6C577BC4"/>
    <w:rsid w:val="6CA45CE4"/>
    <w:rsid w:val="6CB063B0"/>
    <w:rsid w:val="6CCD1E96"/>
    <w:rsid w:val="6CD9453B"/>
    <w:rsid w:val="6D0D242E"/>
    <w:rsid w:val="6D2C614B"/>
    <w:rsid w:val="6D940381"/>
    <w:rsid w:val="6D9B01CA"/>
    <w:rsid w:val="6E1B4E51"/>
    <w:rsid w:val="6E212692"/>
    <w:rsid w:val="6E2B212A"/>
    <w:rsid w:val="6E6F7989"/>
    <w:rsid w:val="6F832F7E"/>
    <w:rsid w:val="6FFA6B70"/>
    <w:rsid w:val="700B1F5D"/>
    <w:rsid w:val="701E50EC"/>
    <w:rsid w:val="705B11D3"/>
    <w:rsid w:val="709D5D3E"/>
    <w:rsid w:val="70C269A4"/>
    <w:rsid w:val="70F13718"/>
    <w:rsid w:val="71696D54"/>
    <w:rsid w:val="71993014"/>
    <w:rsid w:val="71D81259"/>
    <w:rsid w:val="71E15691"/>
    <w:rsid w:val="71E41A27"/>
    <w:rsid w:val="71E64459"/>
    <w:rsid w:val="71FB1649"/>
    <w:rsid w:val="72347DCC"/>
    <w:rsid w:val="72C96945"/>
    <w:rsid w:val="72E77EDF"/>
    <w:rsid w:val="72FA1BB3"/>
    <w:rsid w:val="7328064F"/>
    <w:rsid w:val="733B6904"/>
    <w:rsid w:val="73551ADB"/>
    <w:rsid w:val="73920E34"/>
    <w:rsid w:val="73A50734"/>
    <w:rsid w:val="73E018C2"/>
    <w:rsid w:val="742C4E6F"/>
    <w:rsid w:val="74787AE6"/>
    <w:rsid w:val="748877E0"/>
    <w:rsid w:val="748E5398"/>
    <w:rsid w:val="74A472CC"/>
    <w:rsid w:val="74B110EB"/>
    <w:rsid w:val="74F749D1"/>
    <w:rsid w:val="74F955B3"/>
    <w:rsid w:val="75205C99"/>
    <w:rsid w:val="75452AC0"/>
    <w:rsid w:val="758A23D0"/>
    <w:rsid w:val="75956535"/>
    <w:rsid w:val="760837AE"/>
    <w:rsid w:val="760D31AC"/>
    <w:rsid w:val="760F55A7"/>
    <w:rsid w:val="767774FF"/>
    <w:rsid w:val="76823430"/>
    <w:rsid w:val="770F6FD1"/>
    <w:rsid w:val="771B0AA2"/>
    <w:rsid w:val="776422FD"/>
    <w:rsid w:val="77AB704D"/>
    <w:rsid w:val="77B347F9"/>
    <w:rsid w:val="77C31548"/>
    <w:rsid w:val="77E658BF"/>
    <w:rsid w:val="78241BF2"/>
    <w:rsid w:val="78565DD9"/>
    <w:rsid w:val="78830722"/>
    <w:rsid w:val="788B1AE7"/>
    <w:rsid w:val="78B82B3F"/>
    <w:rsid w:val="799737BB"/>
    <w:rsid w:val="79AB3BF6"/>
    <w:rsid w:val="79BF0C3F"/>
    <w:rsid w:val="79C44EF4"/>
    <w:rsid w:val="79DE1580"/>
    <w:rsid w:val="7A1B40AC"/>
    <w:rsid w:val="7A1C0BAA"/>
    <w:rsid w:val="7AB412F6"/>
    <w:rsid w:val="7ABE74FA"/>
    <w:rsid w:val="7AEB4FAB"/>
    <w:rsid w:val="7AF77240"/>
    <w:rsid w:val="7B070C09"/>
    <w:rsid w:val="7B124D0F"/>
    <w:rsid w:val="7B4552BD"/>
    <w:rsid w:val="7B53397F"/>
    <w:rsid w:val="7BC22FE3"/>
    <w:rsid w:val="7C2E14AD"/>
    <w:rsid w:val="7C535BF3"/>
    <w:rsid w:val="7C681B03"/>
    <w:rsid w:val="7C9A15BC"/>
    <w:rsid w:val="7CB462C0"/>
    <w:rsid w:val="7CD3432A"/>
    <w:rsid w:val="7DBB0C6D"/>
    <w:rsid w:val="7DE8728F"/>
    <w:rsid w:val="7E282B4B"/>
    <w:rsid w:val="7E3518BC"/>
    <w:rsid w:val="7ED828DB"/>
    <w:rsid w:val="7F5F66D0"/>
    <w:rsid w:val="7F69658B"/>
    <w:rsid w:val="7F6D391E"/>
    <w:rsid w:val="7F715E2C"/>
    <w:rsid w:val="7F8B2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customStyle="1" w:styleId="13">
    <w:name w:val="font11"/>
    <w:basedOn w:val="10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10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01"/>
    <w:basedOn w:val="10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标题 3 Char"/>
    <w:link w:val="4"/>
    <w:uiPriority w:val="0"/>
    <w:rPr>
      <w:b/>
      <w:sz w:val="32"/>
    </w:rPr>
  </w:style>
  <w:style w:type="character" w:customStyle="1" w:styleId="17">
    <w:name w:val="qq_login_logo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1659</Words>
  <Characters>2926</Characters>
  <Lines>0</Lines>
  <Paragraphs>0</Paragraphs>
  <TotalTime>28</TotalTime>
  <ScaleCrop>false</ScaleCrop>
  <LinksUpToDate>false</LinksUpToDate>
  <CharactersWithSpaces>2993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小西瓜</dc:creator>
  <cp:lastModifiedBy>windy</cp:lastModifiedBy>
  <cp:lastPrinted>2024-12-11T03:31:00Z</cp:lastPrinted>
  <dcterms:modified xsi:type="dcterms:W3CDTF">2025-12-02T04:35:55Z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59E7A4BFB41D4C1C9C40E9773E1B1C4E_13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